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ED" w:rsidRPr="00A11E8F" w:rsidRDefault="00CF0038" w:rsidP="00591EED">
      <w:pPr>
        <w:spacing w:after="0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5</w:t>
      </w:r>
      <w:r w:rsidR="00B556E0" w:rsidRPr="00B556E0">
        <w:rPr>
          <w:b/>
          <w:sz w:val="20"/>
          <w:vertAlign w:val="superscript"/>
          <w:lang w:val="en-US"/>
        </w:rPr>
        <w:t>th</w:t>
      </w:r>
      <w:r w:rsidR="00B556E0">
        <w:rPr>
          <w:b/>
          <w:sz w:val="20"/>
          <w:lang w:val="en-US"/>
        </w:rPr>
        <w:t xml:space="preserve"> </w:t>
      </w:r>
      <w:r w:rsidR="00591EED" w:rsidRPr="00A11E8F">
        <w:rPr>
          <w:b/>
          <w:sz w:val="20"/>
          <w:lang w:val="en-US"/>
        </w:rPr>
        <w:t xml:space="preserve">CEPT Workshop </w:t>
      </w:r>
    </w:p>
    <w:p w:rsidR="00917D21" w:rsidRDefault="00591EED" w:rsidP="00591EED">
      <w:pPr>
        <w:jc w:val="center"/>
        <w:rPr>
          <w:b/>
          <w:sz w:val="20"/>
          <w:lang w:val="en-US"/>
        </w:rPr>
      </w:pPr>
      <w:proofErr w:type="gramStart"/>
      <w:r w:rsidRPr="00591EED">
        <w:rPr>
          <w:b/>
          <w:sz w:val="20"/>
          <w:lang w:val="en-US"/>
        </w:rPr>
        <w:t>on</w:t>
      </w:r>
      <w:proofErr w:type="gramEnd"/>
      <w:r w:rsidRPr="00591EED">
        <w:rPr>
          <w:b/>
          <w:sz w:val="20"/>
          <w:lang w:val="en-US"/>
        </w:rPr>
        <w:t xml:space="preserve"> European Spectrum Management and Numbering</w:t>
      </w:r>
    </w:p>
    <w:p w:rsidR="00591EED" w:rsidRDefault="00591EED" w:rsidP="00591EED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ECO, </w:t>
      </w:r>
      <w:proofErr w:type="spellStart"/>
      <w:r>
        <w:rPr>
          <w:b/>
          <w:sz w:val="20"/>
          <w:lang w:val="en-US"/>
        </w:rPr>
        <w:t>Nyropsgade</w:t>
      </w:r>
      <w:proofErr w:type="spellEnd"/>
      <w:r>
        <w:rPr>
          <w:b/>
          <w:sz w:val="20"/>
          <w:lang w:val="en-US"/>
        </w:rPr>
        <w:t xml:space="preserve"> 37, </w:t>
      </w:r>
      <w:r w:rsidRPr="00591EED">
        <w:rPr>
          <w:b/>
          <w:bCs/>
          <w:sz w:val="20"/>
          <w:lang w:val="en-GB"/>
        </w:rPr>
        <w:t>4</w:t>
      </w:r>
      <w:r w:rsidRPr="00591EED">
        <w:rPr>
          <w:b/>
          <w:bCs/>
          <w:sz w:val="20"/>
          <w:vertAlign w:val="superscript"/>
          <w:lang w:val="en-GB"/>
        </w:rPr>
        <w:t>th</w:t>
      </w:r>
      <w:r w:rsidRPr="00591EED">
        <w:rPr>
          <w:b/>
          <w:bCs/>
          <w:sz w:val="20"/>
          <w:lang w:val="en-GB"/>
        </w:rPr>
        <w:t xml:space="preserve"> floor</w:t>
      </w:r>
      <w:r w:rsidRPr="00591EED">
        <w:rPr>
          <w:b/>
          <w:bCs/>
          <w:sz w:val="20"/>
          <w:lang w:val="en-GB"/>
        </w:rPr>
        <w:br/>
        <w:t>1602 Copenhagen</w:t>
      </w:r>
      <w:r>
        <w:rPr>
          <w:b/>
          <w:bCs/>
          <w:sz w:val="20"/>
          <w:lang w:val="en-GB"/>
        </w:rPr>
        <w:t xml:space="preserve">, </w:t>
      </w:r>
      <w:r w:rsidRPr="00591EED">
        <w:rPr>
          <w:b/>
          <w:bCs/>
          <w:sz w:val="20"/>
          <w:lang w:val="en-GB"/>
        </w:rPr>
        <w:t>Denmark</w:t>
      </w:r>
    </w:p>
    <w:p w:rsidR="00591EED" w:rsidRPr="00591EED" w:rsidRDefault="00CF0038" w:rsidP="00591EED">
      <w:pPr>
        <w:jc w:val="center"/>
        <w:rPr>
          <w:lang w:val="en-US"/>
        </w:rPr>
      </w:pPr>
      <w:r>
        <w:rPr>
          <w:b/>
          <w:sz w:val="20"/>
          <w:lang w:val="en-US"/>
        </w:rPr>
        <w:t>26 October 2017</w:t>
      </w:r>
      <w:r w:rsidR="00591EED" w:rsidRPr="00591EED">
        <w:rPr>
          <w:b/>
          <w:sz w:val="20"/>
          <w:lang w:val="en-US"/>
        </w:rPr>
        <w:t>, 9.30-17.00</w:t>
      </w:r>
    </w:p>
    <w:p w:rsidR="00003353" w:rsidRDefault="00003353" w:rsidP="00003353">
      <w:pPr>
        <w:rPr>
          <w:lang w:val="en-US"/>
        </w:rPr>
      </w:pPr>
      <w:r w:rsidRPr="00003353">
        <w:rPr>
          <w:lang w:val="en-US"/>
        </w:rPr>
        <w:t>Registration 9.00 – 9.30</w:t>
      </w:r>
    </w:p>
    <w:p w:rsidR="00591EED" w:rsidRPr="00003353" w:rsidRDefault="00591EED" w:rsidP="00003353">
      <w:pPr>
        <w:rPr>
          <w:lang w:val="en-US"/>
        </w:rPr>
      </w:pPr>
      <w:r w:rsidRPr="005F643B">
        <w:rPr>
          <w:b/>
          <w:lang w:val="en-US"/>
        </w:rPr>
        <w:t>Opening:</w:t>
      </w:r>
      <w:r>
        <w:rPr>
          <w:lang w:val="en-US"/>
        </w:rPr>
        <w:t xml:space="preserve"> 9.30-9.40</w:t>
      </w:r>
    </w:p>
    <w:p w:rsidR="00003353" w:rsidRPr="00896B24" w:rsidRDefault="00003353" w:rsidP="00003353">
      <w:pPr>
        <w:rPr>
          <w:lang w:val="en-US"/>
        </w:rPr>
      </w:pPr>
      <w:r w:rsidRPr="005F643B">
        <w:rPr>
          <w:b/>
          <w:lang w:val="en-US"/>
        </w:rPr>
        <w:t>Session 1:</w:t>
      </w:r>
      <w:r w:rsidRPr="00003353">
        <w:rPr>
          <w:lang w:val="en-US"/>
        </w:rPr>
        <w:t xml:space="preserve"> CEPT/ECC/ECO</w:t>
      </w:r>
      <w:r w:rsidR="00896B24">
        <w:rPr>
          <w:lang w:val="en-US"/>
        </w:rPr>
        <w:t>, who we are</w:t>
      </w:r>
      <w:r w:rsidRPr="00003353">
        <w:rPr>
          <w:lang w:val="en-US"/>
        </w:rPr>
        <w:t xml:space="preserve"> (9.</w:t>
      </w:r>
      <w:r w:rsidR="00591EED">
        <w:rPr>
          <w:lang w:val="en-US"/>
        </w:rPr>
        <w:t>4</w:t>
      </w:r>
      <w:r w:rsidRPr="00003353">
        <w:rPr>
          <w:lang w:val="en-US"/>
        </w:rPr>
        <w:t xml:space="preserve">0 – </w:t>
      </w:r>
      <w:r w:rsidR="00591EED">
        <w:rPr>
          <w:lang w:val="en-US"/>
        </w:rPr>
        <w:t>1</w:t>
      </w:r>
      <w:r w:rsidR="00B556E0">
        <w:rPr>
          <w:lang w:val="en-US"/>
        </w:rPr>
        <w:t>0</w:t>
      </w:r>
      <w:r w:rsidR="00591EED">
        <w:rPr>
          <w:lang w:val="en-US"/>
        </w:rPr>
        <w:t>.</w:t>
      </w:r>
      <w:r w:rsidR="00B556E0">
        <w:rPr>
          <w:lang w:val="en-US"/>
        </w:rPr>
        <w:t>4</w:t>
      </w:r>
      <w:r w:rsidR="00591EED">
        <w:rPr>
          <w:lang w:val="en-US"/>
        </w:rPr>
        <w:t>0</w:t>
      </w:r>
      <w:r w:rsidRPr="00003353">
        <w:rPr>
          <w:lang w:val="en-US"/>
        </w:rPr>
        <w:t>)</w:t>
      </w:r>
    </w:p>
    <w:p w:rsidR="00EC7B0E" w:rsidRPr="00003353" w:rsidRDefault="00373722" w:rsidP="00003353">
      <w:pPr>
        <w:numPr>
          <w:ilvl w:val="0"/>
          <w:numId w:val="1"/>
        </w:numPr>
        <w:rPr>
          <w:lang w:val="en-US"/>
        </w:rPr>
      </w:pPr>
      <w:r w:rsidRPr="00003353">
        <w:rPr>
          <w:lang w:val="en-US"/>
        </w:rPr>
        <w:t xml:space="preserve">CEPT, </w:t>
      </w:r>
      <w:r w:rsidR="00896B24">
        <w:rPr>
          <w:lang w:val="en-US"/>
        </w:rPr>
        <w:t>its committees</w:t>
      </w:r>
      <w:r w:rsidRPr="00003353">
        <w:rPr>
          <w:lang w:val="en-US"/>
        </w:rPr>
        <w:t xml:space="preserve">, </w:t>
      </w:r>
      <w:r w:rsidR="00591EED">
        <w:rPr>
          <w:lang w:val="en-US"/>
        </w:rPr>
        <w:t>t</w:t>
      </w:r>
      <w:r w:rsidRPr="00003353">
        <w:rPr>
          <w:lang w:val="en-US"/>
        </w:rPr>
        <w:t xml:space="preserve">he </w:t>
      </w:r>
      <w:r w:rsidR="00896B24">
        <w:rPr>
          <w:lang w:val="en-US"/>
        </w:rPr>
        <w:t>ECO</w:t>
      </w:r>
      <w:r w:rsidRPr="00003353">
        <w:rPr>
          <w:lang w:val="en-US"/>
        </w:rPr>
        <w:t xml:space="preserve"> – </w:t>
      </w:r>
      <w:r w:rsidR="00591EED">
        <w:rPr>
          <w:lang w:val="en-US"/>
        </w:rPr>
        <w:t>Bruno Espinosa</w:t>
      </w:r>
      <w:r w:rsidRPr="00003353">
        <w:rPr>
          <w:lang w:val="en-US"/>
        </w:rPr>
        <w:t>, ECO</w:t>
      </w:r>
      <w:r w:rsidR="007E4A29">
        <w:rPr>
          <w:lang w:val="en-US"/>
        </w:rPr>
        <w:t xml:space="preserve"> Deputy Director</w:t>
      </w:r>
    </w:p>
    <w:p w:rsidR="00EC7B0E" w:rsidRPr="00003353" w:rsidRDefault="00896B24" w:rsidP="0000335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</w:t>
      </w:r>
      <w:r w:rsidR="00641290">
        <w:rPr>
          <w:lang w:val="en-US"/>
        </w:rPr>
        <w:t xml:space="preserve"> ECC, its structure, its working process</w:t>
      </w:r>
      <w:r w:rsidR="00373722" w:rsidRPr="00003353">
        <w:rPr>
          <w:lang w:val="en-US"/>
        </w:rPr>
        <w:t xml:space="preserve"> – </w:t>
      </w:r>
      <w:r w:rsidR="00591EED">
        <w:rPr>
          <w:lang w:val="en-US"/>
        </w:rPr>
        <w:t>Bruno Espinosa</w:t>
      </w:r>
      <w:r w:rsidR="00591EED" w:rsidRPr="00003353">
        <w:rPr>
          <w:lang w:val="en-US"/>
        </w:rPr>
        <w:t>, ECO</w:t>
      </w:r>
    </w:p>
    <w:p w:rsidR="00591EED" w:rsidRDefault="00591EED" w:rsidP="00003353">
      <w:pPr>
        <w:rPr>
          <w:lang w:val="en-US"/>
        </w:rPr>
      </w:pPr>
      <w:r>
        <w:rPr>
          <w:lang w:val="en-US"/>
        </w:rPr>
        <w:t>Coffee break (1</w:t>
      </w:r>
      <w:r w:rsidR="00B556E0">
        <w:rPr>
          <w:lang w:val="en-US"/>
        </w:rPr>
        <w:t>0</w:t>
      </w:r>
      <w:r>
        <w:rPr>
          <w:lang w:val="en-US"/>
        </w:rPr>
        <w:t>.</w:t>
      </w:r>
      <w:r w:rsidR="00B556E0">
        <w:rPr>
          <w:lang w:val="en-US"/>
        </w:rPr>
        <w:t>4</w:t>
      </w:r>
      <w:r>
        <w:rPr>
          <w:lang w:val="en-US"/>
        </w:rPr>
        <w:t>0-11.</w:t>
      </w:r>
      <w:r w:rsidR="00B556E0">
        <w:rPr>
          <w:lang w:val="en-US"/>
        </w:rPr>
        <w:t>00</w:t>
      </w:r>
      <w:r>
        <w:rPr>
          <w:lang w:val="en-US"/>
        </w:rPr>
        <w:t>)</w:t>
      </w:r>
    </w:p>
    <w:p w:rsidR="00003353" w:rsidRPr="00E65BBB" w:rsidRDefault="00003353" w:rsidP="00003353">
      <w:pPr>
        <w:rPr>
          <w:lang w:val="en-US"/>
        </w:rPr>
      </w:pPr>
      <w:r w:rsidRPr="005F643B">
        <w:rPr>
          <w:b/>
          <w:lang w:val="en-US"/>
        </w:rPr>
        <w:t>Session 2:</w:t>
      </w:r>
      <w:r w:rsidRPr="00003353">
        <w:rPr>
          <w:lang w:val="en-US"/>
        </w:rPr>
        <w:t xml:space="preserve"> European </w:t>
      </w:r>
      <w:r w:rsidR="00373722">
        <w:rPr>
          <w:lang w:val="en-US"/>
        </w:rPr>
        <w:t>Framework</w:t>
      </w:r>
      <w:r w:rsidRPr="00003353">
        <w:rPr>
          <w:lang w:val="en-US"/>
        </w:rPr>
        <w:t xml:space="preserve"> </w:t>
      </w:r>
      <w:r w:rsidR="00E65BBB">
        <w:rPr>
          <w:lang w:val="en-US"/>
        </w:rPr>
        <w:t>for the use of spectrum</w:t>
      </w:r>
      <w:r w:rsidR="00591EED">
        <w:rPr>
          <w:lang w:val="en-US"/>
        </w:rPr>
        <w:t xml:space="preserve"> </w:t>
      </w:r>
      <w:r w:rsidRPr="00003353">
        <w:rPr>
          <w:lang w:val="en-US"/>
        </w:rPr>
        <w:t>(11.</w:t>
      </w:r>
      <w:r w:rsidR="00B556E0">
        <w:rPr>
          <w:lang w:val="en-US"/>
        </w:rPr>
        <w:t>0</w:t>
      </w:r>
      <w:r w:rsidR="00591EED">
        <w:rPr>
          <w:lang w:val="en-US"/>
        </w:rPr>
        <w:t>0</w:t>
      </w:r>
      <w:r w:rsidRPr="00003353">
        <w:rPr>
          <w:lang w:val="en-US"/>
        </w:rPr>
        <w:t xml:space="preserve"> – 12.</w:t>
      </w:r>
      <w:r w:rsidR="00B556E0">
        <w:rPr>
          <w:lang w:val="en-US"/>
        </w:rPr>
        <w:t>30</w:t>
      </w:r>
      <w:r w:rsidRPr="00003353">
        <w:rPr>
          <w:lang w:val="en-US"/>
        </w:rPr>
        <w:t>)</w:t>
      </w:r>
    </w:p>
    <w:p w:rsidR="00EC7B0E" w:rsidRPr="00373722" w:rsidRDefault="00373722" w:rsidP="00003353">
      <w:pPr>
        <w:numPr>
          <w:ilvl w:val="0"/>
          <w:numId w:val="2"/>
        </w:numPr>
        <w:rPr>
          <w:lang w:val="en-US"/>
        </w:rPr>
      </w:pPr>
      <w:r w:rsidRPr="00003353">
        <w:rPr>
          <w:lang w:val="en-US"/>
        </w:rPr>
        <w:t>Key players in Europe</w:t>
      </w:r>
      <w:r w:rsidR="008E6E5F">
        <w:rPr>
          <w:lang w:val="en-US"/>
        </w:rPr>
        <w:t xml:space="preserve"> (ECC, EC, ETSI)</w:t>
      </w:r>
      <w:r w:rsidRPr="00003353">
        <w:rPr>
          <w:lang w:val="en-US"/>
        </w:rPr>
        <w:t xml:space="preserve"> – </w:t>
      </w:r>
      <w:r w:rsidR="004838C0">
        <w:rPr>
          <w:lang w:val="en-US"/>
        </w:rPr>
        <w:t>Per Christensen</w:t>
      </w:r>
      <w:r w:rsidR="00591EED">
        <w:rPr>
          <w:lang w:val="en-US"/>
        </w:rPr>
        <w:t>, ECO Director</w:t>
      </w:r>
    </w:p>
    <w:p w:rsidR="00EC7B0E" w:rsidRPr="00003353" w:rsidRDefault="00373722" w:rsidP="00003353">
      <w:pPr>
        <w:numPr>
          <w:ilvl w:val="0"/>
          <w:numId w:val="2"/>
        </w:numPr>
        <w:rPr>
          <w:lang w:val="en-US"/>
        </w:rPr>
      </w:pPr>
      <w:proofErr w:type="spellStart"/>
      <w:r w:rsidRPr="00003353">
        <w:rPr>
          <w:lang w:val="en-US"/>
        </w:rPr>
        <w:t>Harmonised</w:t>
      </w:r>
      <w:proofErr w:type="spellEnd"/>
      <w:r w:rsidRPr="00003353">
        <w:rPr>
          <w:lang w:val="en-US"/>
        </w:rPr>
        <w:t xml:space="preserve"> standards</w:t>
      </w:r>
      <w:r w:rsidR="007E4A29">
        <w:rPr>
          <w:lang w:val="en-US"/>
        </w:rPr>
        <w:t>,</w:t>
      </w:r>
      <w:r w:rsidRPr="00003353">
        <w:rPr>
          <w:lang w:val="en-US"/>
        </w:rPr>
        <w:t xml:space="preserve"> R</w:t>
      </w:r>
      <w:r w:rsidR="00DE685A">
        <w:rPr>
          <w:lang w:val="en-US"/>
        </w:rPr>
        <w:t xml:space="preserve">adio </w:t>
      </w:r>
      <w:r w:rsidRPr="00003353">
        <w:rPr>
          <w:lang w:val="en-US"/>
        </w:rPr>
        <w:t>E</w:t>
      </w:r>
      <w:r w:rsidR="00DE685A">
        <w:rPr>
          <w:lang w:val="en-US"/>
        </w:rPr>
        <w:t>quipment</w:t>
      </w:r>
      <w:r w:rsidRPr="00003353">
        <w:rPr>
          <w:lang w:val="en-US"/>
        </w:rPr>
        <w:t xml:space="preserve"> Directive</w:t>
      </w:r>
      <w:r w:rsidR="007E4A29">
        <w:rPr>
          <w:lang w:val="en-US"/>
        </w:rPr>
        <w:t xml:space="preserve"> and System Reference Documents</w:t>
      </w:r>
      <w:r w:rsidRPr="00003353">
        <w:rPr>
          <w:lang w:val="en-US"/>
        </w:rPr>
        <w:t xml:space="preserve"> – </w:t>
      </w:r>
      <w:r w:rsidR="00122091" w:rsidRPr="00003353">
        <w:rPr>
          <w:lang w:val="en-US"/>
        </w:rPr>
        <w:t xml:space="preserve">Michael Sharpe, ETSI </w:t>
      </w:r>
      <w:r w:rsidR="00122091" w:rsidRPr="005F643B">
        <w:rPr>
          <w:lang w:val="en-US"/>
        </w:rPr>
        <w:t>Director of Spectrum and Equipment Regulation</w:t>
      </w:r>
    </w:p>
    <w:p w:rsidR="00EC7B0E" w:rsidRPr="00373722" w:rsidRDefault="00DE685A" w:rsidP="0000335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Role of </w:t>
      </w:r>
      <w:r w:rsidR="00373722">
        <w:rPr>
          <w:lang w:val="en-US"/>
        </w:rPr>
        <w:t>W</w:t>
      </w:r>
      <w:r>
        <w:rPr>
          <w:lang w:val="en-US"/>
        </w:rPr>
        <w:t xml:space="preserve">orld </w:t>
      </w:r>
      <w:proofErr w:type="spellStart"/>
      <w:r w:rsidR="00373722">
        <w:rPr>
          <w:lang w:val="en-US"/>
        </w:rPr>
        <w:t>R</w:t>
      </w:r>
      <w:r>
        <w:rPr>
          <w:lang w:val="en-US"/>
        </w:rPr>
        <w:t>adiocommunication</w:t>
      </w:r>
      <w:bookmarkStart w:id="0" w:name="_GoBack"/>
      <w:bookmarkEnd w:id="0"/>
      <w:proofErr w:type="spellEnd"/>
      <w:r>
        <w:rPr>
          <w:lang w:val="en-US"/>
        </w:rPr>
        <w:t xml:space="preserve"> </w:t>
      </w:r>
      <w:r w:rsidR="00373722">
        <w:rPr>
          <w:lang w:val="en-US"/>
        </w:rPr>
        <w:t>C</w:t>
      </w:r>
      <w:r>
        <w:rPr>
          <w:lang w:val="en-US"/>
        </w:rPr>
        <w:t>onference</w:t>
      </w:r>
      <w:r w:rsidR="00373722" w:rsidRPr="00003353">
        <w:rPr>
          <w:lang w:val="en-US"/>
        </w:rPr>
        <w:t xml:space="preserve"> </w:t>
      </w:r>
      <w:r>
        <w:rPr>
          <w:lang w:val="en-US"/>
        </w:rPr>
        <w:t>and European preparation for WRC</w:t>
      </w:r>
      <w:r w:rsidR="00373722" w:rsidRPr="00003353">
        <w:rPr>
          <w:lang w:val="en-US"/>
        </w:rPr>
        <w:t xml:space="preserve">– </w:t>
      </w:r>
      <w:r w:rsidR="00CF0038">
        <w:rPr>
          <w:lang w:val="en-US"/>
        </w:rPr>
        <w:t>Doriana Guiducci</w:t>
      </w:r>
      <w:r w:rsidR="00373722" w:rsidRPr="00003353">
        <w:rPr>
          <w:lang w:val="en-US"/>
        </w:rPr>
        <w:t>, ECO</w:t>
      </w:r>
    </w:p>
    <w:p w:rsidR="00591EED" w:rsidRDefault="00591EED" w:rsidP="00373722">
      <w:pPr>
        <w:rPr>
          <w:lang w:val="en-US"/>
        </w:rPr>
      </w:pPr>
      <w:r>
        <w:rPr>
          <w:lang w:val="en-US"/>
        </w:rPr>
        <w:t>Lunch break (12.</w:t>
      </w:r>
      <w:r w:rsidR="00B556E0">
        <w:rPr>
          <w:lang w:val="en-US"/>
        </w:rPr>
        <w:t>30</w:t>
      </w:r>
      <w:r>
        <w:rPr>
          <w:lang w:val="en-US"/>
        </w:rPr>
        <w:t>-13.</w:t>
      </w:r>
      <w:r w:rsidR="00B556E0">
        <w:rPr>
          <w:lang w:val="en-US"/>
        </w:rPr>
        <w:t>30</w:t>
      </w:r>
      <w:r>
        <w:rPr>
          <w:lang w:val="en-US"/>
        </w:rPr>
        <w:t>)</w:t>
      </w:r>
    </w:p>
    <w:p w:rsidR="00373722" w:rsidRPr="004838C0" w:rsidRDefault="00003353" w:rsidP="00373722">
      <w:pPr>
        <w:rPr>
          <w:lang w:val="en-US"/>
        </w:rPr>
      </w:pPr>
      <w:r w:rsidRPr="005F643B">
        <w:rPr>
          <w:b/>
          <w:lang w:val="en-US"/>
        </w:rPr>
        <w:t>Session 3:</w:t>
      </w:r>
      <w:r w:rsidRPr="00003353">
        <w:rPr>
          <w:lang w:val="en-US"/>
        </w:rPr>
        <w:t xml:space="preserve"> </w:t>
      </w:r>
      <w:r w:rsidR="004838C0">
        <w:rPr>
          <w:lang w:val="en-US"/>
        </w:rPr>
        <w:t xml:space="preserve">Major topics </w:t>
      </w:r>
      <w:r w:rsidR="007E4A29">
        <w:rPr>
          <w:lang w:val="en-US"/>
        </w:rPr>
        <w:t>under consideration in ECC</w:t>
      </w:r>
      <w:r w:rsidR="005F643B">
        <w:rPr>
          <w:lang w:val="en-US"/>
        </w:rPr>
        <w:t xml:space="preserve"> </w:t>
      </w:r>
      <w:r w:rsidR="00373722" w:rsidRPr="00003353">
        <w:rPr>
          <w:lang w:val="en-US"/>
        </w:rPr>
        <w:t>(13.</w:t>
      </w:r>
      <w:r w:rsidR="00B556E0">
        <w:rPr>
          <w:lang w:val="en-US"/>
        </w:rPr>
        <w:t>30</w:t>
      </w:r>
      <w:r w:rsidR="00373722" w:rsidRPr="00003353">
        <w:rPr>
          <w:lang w:val="en-US"/>
        </w:rPr>
        <w:t xml:space="preserve"> – 15.</w:t>
      </w:r>
      <w:r w:rsidR="00B556E0">
        <w:rPr>
          <w:lang w:val="en-US"/>
        </w:rPr>
        <w:t>00</w:t>
      </w:r>
      <w:r w:rsidR="00373722" w:rsidRPr="00003353">
        <w:rPr>
          <w:lang w:val="en-US"/>
        </w:rPr>
        <w:t>)</w:t>
      </w:r>
    </w:p>
    <w:p w:rsidR="00EC7B0E" w:rsidRPr="00373722" w:rsidRDefault="00373722" w:rsidP="00003353">
      <w:pPr>
        <w:numPr>
          <w:ilvl w:val="0"/>
          <w:numId w:val="3"/>
        </w:numPr>
        <w:rPr>
          <w:lang w:val="en-US"/>
        </w:rPr>
      </w:pPr>
      <w:r w:rsidRPr="00373722">
        <w:rPr>
          <w:lang w:val="en-US"/>
        </w:rPr>
        <w:t>Numbering</w:t>
      </w:r>
      <w:r w:rsidR="00E65BBB">
        <w:rPr>
          <w:lang w:val="en-US"/>
        </w:rPr>
        <w:t xml:space="preserve"> and network </w:t>
      </w:r>
      <w:r w:rsidR="00B556E0">
        <w:rPr>
          <w:lang w:val="en-US"/>
        </w:rPr>
        <w:t xml:space="preserve"> issues - </w:t>
      </w:r>
      <w:r w:rsidRPr="00373722">
        <w:rPr>
          <w:lang w:val="en-US"/>
        </w:rPr>
        <w:t>Freddie McBride, ECO,</w:t>
      </w:r>
    </w:p>
    <w:p w:rsidR="00373722" w:rsidRPr="00753E9A" w:rsidRDefault="00B556E0" w:rsidP="00591EED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Spectrum Issues - </w:t>
      </w:r>
      <w:r w:rsidR="004838C0">
        <w:rPr>
          <w:lang w:val="en-US"/>
        </w:rPr>
        <w:t>Peter Faris</w:t>
      </w:r>
      <w:r w:rsidR="00591EED">
        <w:rPr>
          <w:lang w:val="en-US"/>
        </w:rPr>
        <w:t>, ECO</w:t>
      </w:r>
    </w:p>
    <w:p w:rsidR="00373722" w:rsidRPr="0011309F" w:rsidRDefault="00591EED" w:rsidP="00591EED">
      <w:pPr>
        <w:rPr>
          <w:lang w:val="en-US"/>
        </w:rPr>
      </w:pPr>
      <w:r>
        <w:rPr>
          <w:lang w:val="en-US"/>
        </w:rPr>
        <w:t>Coffee break (15.</w:t>
      </w:r>
      <w:r w:rsidR="00B556E0">
        <w:rPr>
          <w:lang w:val="en-US"/>
        </w:rPr>
        <w:t>00</w:t>
      </w:r>
      <w:r>
        <w:rPr>
          <w:lang w:val="en-US"/>
        </w:rPr>
        <w:t>-15.</w:t>
      </w:r>
      <w:r w:rsidR="00B556E0">
        <w:rPr>
          <w:lang w:val="en-US"/>
        </w:rPr>
        <w:t>20</w:t>
      </w:r>
      <w:r>
        <w:rPr>
          <w:lang w:val="en-US"/>
        </w:rPr>
        <w:t>)</w:t>
      </w:r>
    </w:p>
    <w:p w:rsidR="00896B24" w:rsidRPr="00373722" w:rsidRDefault="00896B24" w:rsidP="00896B24">
      <w:pPr>
        <w:rPr>
          <w:lang w:val="en-US"/>
        </w:rPr>
      </w:pPr>
      <w:r w:rsidRPr="005F643B">
        <w:rPr>
          <w:b/>
          <w:lang w:val="en-US"/>
        </w:rPr>
        <w:t>Session 4:</w:t>
      </w:r>
      <w:r w:rsidRPr="00896B24">
        <w:rPr>
          <w:lang w:val="en-US"/>
        </w:rPr>
        <w:t xml:space="preserve"> </w:t>
      </w:r>
      <w:r w:rsidR="00373722">
        <w:rPr>
          <w:lang w:val="en-US"/>
        </w:rPr>
        <w:t>ECO Tools and software (15.</w:t>
      </w:r>
      <w:r w:rsidR="00B556E0">
        <w:rPr>
          <w:lang w:val="en-US"/>
        </w:rPr>
        <w:t>20</w:t>
      </w:r>
      <w:r w:rsidR="00373722">
        <w:rPr>
          <w:lang w:val="en-US"/>
        </w:rPr>
        <w:t>-</w:t>
      </w:r>
      <w:r w:rsidR="0011309F">
        <w:rPr>
          <w:lang w:val="en-US"/>
        </w:rPr>
        <w:t>16.</w:t>
      </w:r>
      <w:r w:rsidR="00591EED">
        <w:rPr>
          <w:lang w:val="en-US"/>
        </w:rPr>
        <w:t>50</w:t>
      </w:r>
      <w:r w:rsidR="00373722">
        <w:rPr>
          <w:lang w:val="en-US"/>
        </w:rPr>
        <w:t>)</w:t>
      </w:r>
    </w:p>
    <w:p w:rsidR="00373722" w:rsidRDefault="00B556E0" w:rsidP="00373722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E</w:t>
      </w:r>
      <w:r w:rsidR="00DE685A">
        <w:rPr>
          <w:lang w:val="en-US"/>
        </w:rPr>
        <w:t xml:space="preserve">CO </w:t>
      </w:r>
      <w:r>
        <w:rPr>
          <w:lang w:val="en-US"/>
        </w:rPr>
        <w:t>F</w:t>
      </w:r>
      <w:r w:rsidR="00DE685A">
        <w:rPr>
          <w:lang w:val="en-US"/>
        </w:rPr>
        <w:t xml:space="preserve">requency </w:t>
      </w:r>
      <w:r>
        <w:rPr>
          <w:lang w:val="en-US"/>
        </w:rPr>
        <w:t>I</w:t>
      </w:r>
      <w:r w:rsidR="00DE685A">
        <w:rPr>
          <w:lang w:val="en-US"/>
        </w:rPr>
        <w:t xml:space="preserve">nformation </w:t>
      </w:r>
      <w:r>
        <w:rPr>
          <w:lang w:val="en-US"/>
        </w:rPr>
        <w:t>S</w:t>
      </w:r>
      <w:r w:rsidR="00DE685A">
        <w:rPr>
          <w:lang w:val="en-US"/>
        </w:rPr>
        <w:t>ystem</w:t>
      </w:r>
      <w:r>
        <w:rPr>
          <w:lang w:val="en-US"/>
        </w:rPr>
        <w:t xml:space="preserve"> - </w:t>
      </w:r>
      <w:r w:rsidR="00373722" w:rsidRPr="00003353">
        <w:rPr>
          <w:lang w:val="en-US"/>
        </w:rPr>
        <w:t>ECO</w:t>
      </w:r>
    </w:p>
    <w:p w:rsidR="00CF0038" w:rsidRPr="00373722" w:rsidRDefault="00CF0038" w:rsidP="00373722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ECO Documentation Database –ECO</w:t>
      </w:r>
    </w:p>
    <w:p w:rsidR="00373722" w:rsidRPr="006541BE" w:rsidRDefault="00B556E0" w:rsidP="00373722">
      <w:pPr>
        <w:numPr>
          <w:ilvl w:val="0"/>
          <w:numId w:val="3"/>
        </w:numPr>
      </w:pPr>
      <w:r>
        <w:rPr>
          <w:lang w:val="en-US"/>
        </w:rPr>
        <w:t xml:space="preserve">SEAMCAT - </w:t>
      </w:r>
      <w:r w:rsidR="004838C0">
        <w:rPr>
          <w:lang w:val="en-US"/>
        </w:rPr>
        <w:t>José Carrascosa</w:t>
      </w:r>
      <w:r w:rsidR="00373722" w:rsidRPr="00003353">
        <w:rPr>
          <w:lang w:val="en-US"/>
        </w:rPr>
        <w:t>, ECO</w:t>
      </w:r>
    </w:p>
    <w:p w:rsidR="00A11E8F" w:rsidRPr="00896B24" w:rsidRDefault="00A11E8F" w:rsidP="00A11E8F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The CEPT portal</w:t>
      </w:r>
      <w:r w:rsidR="004838C0">
        <w:rPr>
          <w:lang w:val="en-US"/>
        </w:rPr>
        <w:t xml:space="preserve"> and other tools</w:t>
      </w:r>
      <w:r>
        <w:rPr>
          <w:lang w:val="en-US"/>
        </w:rPr>
        <w:t xml:space="preserve"> </w:t>
      </w:r>
      <w:r w:rsidRPr="00003353">
        <w:rPr>
          <w:lang w:val="en-US"/>
        </w:rPr>
        <w:t xml:space="preserve">– </w:t>
      </w:r>
      <w:r>
        <w:rPr>
          <w:lang w:val="en-US"/>
        </w:rPr>
        <w:t>Bruno Espinosa</w:t>
      </w:r>
      <w:r w:rsidRPr="00003353">
        <w:rPr>
          <w:lang w:val="en-US"/>
        </w:rPr>
        <w:t>, ECO</w:t>
      </w:r>
    </w:p>
    <w:p w:rsidR="0011309F" w:rsidRPr="0011309F" w:rsidRDefault="0011309F" w:rsidP="0011309F">
      <w:pPr>
        <w:rPr>
          <w:lang w:val="en-US"/>
        </w:rPr>
      </w:pPr>
      <w:r w:rsidRPr="005F643B">
        <w:rPr>
          <w:b/>
          <w:lang w:val="en-US"/>
        </w:rPr>
        <w:t xml:space="preserve">Closing </w:t>
      </w:r>
      <w:r w:rsidR="00591EED" w:rsidRPr="005F643B">
        <w:rPr>
          <w:b/>
          <w:lang w:val="en-US"/>
        </w:rPr>
        <w:t>remarks</w:t>
      </w:r>
      <w:r w:rsidRPr="0011309F">
        <w:rPr>
          <w:lang w:val="en-US"/>
        </w:rPr>
        <w:t xml:space="preserve">: </w:t>
      </w:r>
      <w:r w:rsidR="004838C0">
        <w:rPr>
          <w:lang w:val="en-US"/>
        </w:rPr>
        <w:t>Per Christensen</w:t>
      </w:r>
      <w:r w:rsidRPr="0011309F">
        <w:rPr>
          <w:lang w:val="en-US"/>
        </w:rPr>
        <w:t xml:space="preserve">, </w:t>
      </w:r>
      <w:r w:rsidR="00591EED">
        <w:rPr>
          <w:lang w:val="en-US"/>
        </w:rPr>
        <w:t>ECO Director</w:t>
      </w:r>
      <w:r w:rsidR="007E4A29">
        <w:rPr>
          <w:lang w:val="en-US"/>
        </w:rPr>
        <w:t xml:space="preserve"> (16.50-17.00)</w:t>
      </w:r>
    </w:p>
    <w:sectPr w:rsidR="0011309F" w:rsidRPr="001130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ADC"/>
    <w:multiLevelType w:val="hybridMultilevel"/>
    <w:tmpl w:val="9552E57A"/>
    <w:lvl w:ilvl="0" w:tplc="08F60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A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2C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68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64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07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2D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6B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1A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D8359A"/>
    <w:multiLevelType w:val="hybridMultilevel"/>
    <w:tmpl w:val="394A42F0"/>
    <w:lvl w:ilvl="0" w:tplc="75F0D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24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67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8B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88C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248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E86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08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A77B5D"/>
    <w:multiLevelType w:val="hybridMultilevel"/>
    <w:tmpl w:val="09BCD4B0"/>
    <w:lvl w:ilvl="0" w:tplc="07746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C8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0B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C3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4D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6C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A9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CA8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E5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530112"/>
    <w:multiLevelType w:val="hybridMultilevel"/>
    <w:tmpl w:val="643022F0"/>
    <w:lvl w:ilvl="0" w:tplc="9C5E6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A1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2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4D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03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0F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06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C0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CE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53"/>
    <w:rsid w:val="00003353"/>
    <w:rsid w:val="00094BA5"/>
    <w:rsid w:val="000A1881"/>
    <w:rsid w:val="0011309F"/>
    <w:rsid w:val="00122091"/>
    <w:rsid w:val="001744C8"/>
    <w:rsid w:val="00237982"/>
    <w:rsid w:val="002B21A9"/>
    <w:rsid w:val="00373722"/>
    <w:rsid w:val="00456393"/>
    <w:rsid w:val="004838C0"/>
    <w:rsid w:val="00591EED"/>
    <w:rsid w:val="005F643B"/>
    <w:rsid w:val="00641290"/>
    <w:rsid w:val="006541BE"/>
    <w:rsid w:val="00664861"/>
    <w:rsid w:val="00753E9A"/>
    <w:rsid w:val="007E2C39"/>
    <w:rsid w:val="007E4A29"/>
    <w:rsid w:val="008800BA"/>
    <w:rsid w:val="00896B24"/>
    <w:rsid w:val="008E6E5F"/>
    <w:rsid w:val="00A11E8F"/>
    <w:rsid w:val="00A51131"/>
    <w:rsid w:val="00A706FD"/>
    <w:rsid w:val="00A939D3"/>
    <w:rsid w:val="00B556E0"/>
    <w:rsid w:val="00B9165D"/>
    <w:rsid w:val="00CF0038"/>
    <w:rsid w:val="00D652EC"/>
    <w:rsid w:val="00DE685A"/>
    <w:rsid w:val="00DF387F"/>
    <w:rsid w:val="00E65BBB"/>
    <w:rsid w:val="00E87CF4"/>
    <w:rsid w:val="00EC7B0E"/>
    <w:rsid w:val="00F7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3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3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0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3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ANFR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Bruno Espinosa</cp:lastModifiedBy>
  <cp:revision>2</cp:revision>
  <dcterms:created xsi:type="dcterms:W3CDTF">2017-09-12T14:41:00Z</dcterms:created>
  <dcterms:modified xsi:type="dcterms:W3CDTF">2017-09-12T14:41:00Z</dcterms:modified>
</cp:coreProperties>
</file>